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9150" w14:textId="77777777" w:rsidR="004D29FE" w:rsidRDefault="004D29FE" w:rsidP="004D29FE">
      <w:pPr>
        <w:pStyle w:val="Default"/>
      </w:pPr>
    </w:p>
    <w:p w14:paraId="1FC38D32" w14:textId="77777777" w:rsidR="004D29FE" w:rsidRDefault="004D29FE" w:rsidP="004D29FE">
      <w:pPr>
        <w:pStyle w:val="Default"/>
        <w:rPr>
          <w:sz w:val="32"/>
          <w:szCs w:val="32"/>
        </w:rPr>
      </w:pPr>
      <w:r>
        <w:t xml:space="preserve"> </w:t>
      </w:r>
      <w:r>
        <w:rPr>
          <w:b/>
          <w:bCs/>
          <w:color w:val="5F006F"/>
          <w:sz w:val="32"/>
          <w:szCs w:val="32"/>
        </w:rPr>
        <w:t>ARPA Day of Action | June 14</w:t>
      </w:r>
      <w:r>
        <w:rPr>
          <w:b/>
          <w:bCs/>
          <w:color w:val="5F006F"/>
          <w:sz w:val="21"/>
          <w:szCs w:val="21"/>
        </w:rPr>
        <w:t>th</w:t>
      </w:r>
      <w:r>
        <w:rPr>
          <w:b/>
          <w:bCs/>
          <w:color w:val="5F006F"/>
          <w:sz w:val="32"/>
          <w:szCs w:val="32"/>
        </w:rPr>
        <w:t xml:space="preserve">, 9:00am </w:t>
      </w:r>
    </w:p>
    <w:p w14:paraId="2C0C768E" w14:textId="77777777" w:rsidR="000A1388" w:rsidRDefault="004D29FE" w:rsidP="004D29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When: </w:t>
      </w:r>
      <w:r w:rsidR="000A1388">
        <w:rPr>
          <w:sz w:val="22"/>
          <w:szCs w:val="22"/>
        </w:rPr>
        <w:t>June 14, 9:00am</w:t>
      </w:r>
    </w:p>
    <w:p w14:paraId="752CF2AF" w14:textId="77777777" w:rsidR="000A1388" w:rsidRPr="000A1388" w:rsidRDefault="000A1388" w:rsidP="004D29FE">
      <w:pPr>
        <w:pStyle w:val="Default"/>
        <w:rPr>
          <w:b/>
          <w:sz w:val="22"/>
          <w:szCs w:val="22"/>
        </w:rPr>
      </w:pPr>
      <w:r w:rsidRPr="000A1388">
        <w:rPr>
          <w:b/>
          <w:sz w:val="22"/>
          <w:szCs w:val="22"/>
        </w:rPr>
        <w:t>Carpooling:</w:t>
      </w:r>
      <w:r>
        <w:rPr>
          <w:b/>
          <w:sz w:val="22"/>
          <w:szCs w:val="22"/>
        </w:rPr>
        <w:t xml:space="preserve">  Meet at UUSS at 8:00 AM</w:t>
      </w:r>
    </w:p>
    <w:p w14:paraId="58672041" w14:textId="77777777" w:rsidR="004D29FE" w:rsidRDefault="004D29FE" w:rsidP="004D29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Where: </w:t>
      </w:r>
      <w:r>
        <w:rPr>
          <w:sz w:val="22"/>
          <w:szCs w:val="22"/>
        </w:rPr>
        <w:t xml:space="preserve">Sacramento County Administration Building, Board of Supervisors Chambers, 700 H Street </w:t>
      </w:r>
    </w:p>
    <w:p w14:paraId="074D410C" w14:textId="77777777" w:rsidR="004D29FE" w:rsidRDefault="004D29FE" w:rsidP="004D29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Parking: </w:t>
      </w:r>
      <w:r>
        <w:rPr>
          <w:sz w:val="22"/>
          <w:szCs w:val="22"/>
        </w:rPr>
        <w:t>Parking available in the garage on the corner of 7</w:t>
      </w:r>
      <w:r>
        <w:rPr>
          <w:sz w:val="14"/>
          <w:szCs w:val="14"/>
        </w:rPr>
        <w:t xml:space="preserve">th </w:t>
      </w:r>
      <w:r>
        <w:rPr>
          <w:sz w:val="22"/>
          <w:szCs w:val="22"/>
        </w:rPr>
        <w:t xml:space="preserve">Street and G Street </w:t>
      </w:r>
    </w:p>
    <w:p w14:paraId="39C51E42" w14:textId="77777777" w:rsidR="00C14539" w:rsidRDefault="00C14539" w:rsidP="004D29FE">
      <w:pPr>
        <w:pStyle w:val="Default"/>
        <w:rPr>
          <w:sz w:val="22"/>
          <w:szCs w:val="22"/>
        </w:rPr>
      </w:pPr>
      <w:r w:rsidRPr="00C14539">
        <w:rPr>
          <w:noProof/>
          <w:sz w:val="22"/>
          <w:szCs w:val="22"/>
        </w:rPr>
        <w:drawing>
          <wp:inline distT="0" distB="0" distL="0" distR="0" wp14:anchorId="1D390795" wp14:editId="2FE4A69D">
            <wp:extent cx="3964283" cy="30410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78" cy="30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ACF5" w14:textId="77777777" w:rsidR="004D29FE" w:rsidRDefault="004D29FE" w:rsidP="004D29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Public Transportation: </w:t>
      </w:r>
      <w:r>
        <w:rPr>
          <w:sz w:val="22"/>
          <w:szCs w:val="22"/>
        </w:rPr>
        <w:t>The County Administration building is a nine-minute walk from the light rail station on 7</w:t>
      </w:r>
      <w:r>
        <w:rPr>
          <w:sz w:val="14"/>
          <w:szCs w:val="14"/>
        </w:rPr>
        <w:t xml:space="preserve">th </w:t>
      </w:r>
      <w:r>
        <w:rPr>
          <w:sz w:val="22"/>
          <w:szCs w:val="22"/>
        </w:rPr>
        <w:t xml:space="preserve">and Capitol </w:t>
      </w:r>
    </w:p>
    <w:p w14:paraId="18C60AD3" w14:textId="77777777" w:rsidR="00C14539" w:rsidRDefault="00C14539" w:rsidP="004D29FE">
      <w:pPr>
        <w:pStyle w:val="Default"/>
        <w:rPr>
          <w:sz w:val="22"/>
          <w:szCs w:val="22"/>
        </w:rPr>
      </w:pPr>
      <w:r w:rsidRPr="00C14539">
        <w:rPr>
          <w:noProof/>
          <w:sz w:val="22"/>
          <w:szCs w:val="22"/>
        </w:rPr>
        <w:drawing>
          <wp:inline distT="0" distB="0" distL="0" distR="0" wp14:anchorId="71D89373" wp14:editId="1C9D8862">
            <wp:extent cx="2867314" cy="26530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51" cy="26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EFA3" w14:textId="77777777" w:rsidR="004D29FE" w:rsidRDefault="004D29FE" w:rsidP="004D29FE">
      <w:pPr>
        <w:pStyle w:val="Default"/>
      </w:pPr>
      <w:r>
        <w:rPr>
          <w:b/>
          <w:bCs/>
          <w:sz w:val="22"/>
          <w:szCs w:val="22"/>
        </w:rPr>
        <w:t>Don’t forget to bring your mask! We also recommend bringing water and a snack in case the meeting is longer than expected. Signs are welcome!</w:t>
      </w:r>
      <w:r w:rsidRPr="004D29FE">
        <w:t xml:space="preserve"> </w:t>
      </w:r>
    </w:p>
    <w:p w14:paraId="2C8AEF6C" w14:textId="77777777" w:rsidR="00C14539" w:rsidRPr="00C14539" w:rsidRDefault="004D29FE" w:rsidP="00C14539">
      <w:pPr>
        <w:pStyle w:val="Default"/>
      </w:pPr>
      <w:r>
        <w:t xml:space="preserve"> </w:t>
      </w:r>
    </w:p>
    <w:p w14:paraId="690FC658" w14:textId="77777777" w:rsidR="00C34021" w:rsidRDefault="00C14539" w:rsidP="00C14539">
      <w:pPr>
        <w:autoSpaceDE w:val="0"/>
        <w:autoSpaceDN w:val="0"/>
        <w:adjustRightInd w:val="0"/>
        <w:spacing w:after="0" w:line="240" w:lineRule="auto"/>
      </w:pPr>
      <w:r w:rsidRPr="00C14539">
        <w:rPr>
          <w:rFonts w:ascii="Arial" w:hAnsi="Arial" w:cs="Arial"/>
          <w:color w:val="000000"/>
          <w:sz w:val="24"/>
          <w:szCs w:val="24"/>
        </w:rPr>
        <w:t xml:space="preserve"> </w:t>
      </w:r>
    </w:p>
    <w:sectPr w:rsidR="00C34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FE"/>
    <w:rsid w:val="000A1388"/>
    <w:rsid w:val="004D29FE"/>
    <w:rsid w:val="004F1401"/>
    <w:rsid w:val="007379A5"/>
    <w:rsid w:val="00B95666"/>
    <w:rsid w:val="00C1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CFBC3"/>
  <w15:chartTrackingRefBased/>
  <w15:docId w15:val="{53A3D067-FC14-44E7-8B75-08DEDCA4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29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Keill</dc:creator>
  <cp:keywords/>
  <dc:description/>
  <cp:lastModifiedBy>Lucy Bunch</cp:lastModifiedBy>
  <cp:revision>2</cp:revision>
  <dcterms:created xsi:type="dcterms:W3CDTF">2022-06-13T01:26:00Z</dcterms:created>
  <dcterms:modified xsi:type="dcterms:W3CDTF">2022-06-13T01:26:00Z</dcterms:modified>
</cp:coreProperties>
</file>